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BC" w:rsidRDefault="00B146BC" w:rsidP="00B146BC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XXXIX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nad</w:t>
      </w:r>
      <w:r>
        <w:rPr>
          <w:sz w:val="28"/>
          <w:szCs w:val="28"/>
        </w:rPr>
        <w:t>zwyczajna sesja Rady Gminy Somianka</w:t>
      </w:r>
    </w:p>
    <w:p w:rsidR="00B146BC" w:rsidRDefault="00B146BC" w:rsidP="00B146B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27 stycznia  2022</w:t>
      </w:r>
      <w:r>
        <w:rPr>
          <w:sz w:val="28"/>
          <w:szCs w:val="28"/>
        </w:rPr>
        <w:t xml:space="preserve"> r.</w:t>
      </w:r>
    </w:p>
    <w:p w:rsidR="00B146BC" w:rsidRDefault="00B146BC" w:rsidP="00B146BC">
      <w:pPr>
        <w:spacing w:after="0"/>
        <w:rPr>
          <w:rFonts w:ascii="Calibri" w:hAnsi="Calibri"/>
          <w:b/>
          <w:sz w:val="28"/>
          <w:szCs w:val="28"/>
        </w:rPr>
      </w:pPr>
    </w:p>
    <w:p w:rsidR="00B146BC" w:rsidRDefault="00B146BC" w:rsidP="00B146BC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XXXIX/256/22</w:t>
      </w:r>
      <w:r>
        <w:rPr>
          <w:rFonts w:ascii="Calibri" w:hAnsi="Calibri"/>
          <w:b/>
          <w:sz w:val="28"/>
          <w:szCs w:val="28"/>
        </w:rPr>
        <w:t xml:space="preserve"> w sprawie  zmiany uchwały w sprawie Wieloletniej Prognozy Finans</w:t>
      </w:r>
      <w:r>
        <w:rPr>
          <w:rFonts w:ascii="Calibri" w:hAnsi="Calibri"/>
          <w:b/>
          <w:sz w:val="28"/>
          <w:szCs w:val="28"/>
        </w:rPr>
        <w:t>owej Gminy Somianka na lata 2022</w:t>
      </w:r>
      <w:r>
        <w:rPr>
          <w:rFonts w:ascii="Calibri" w:hAnsi="Calibri"/>
          <w:b/>
          <w:sz w:val="28"/>
          <w:szCs w:val="28"/>
        </w:rPr>
        <w:t>-2027</w:t>
      </w:r>
    </w:p>
    <w:p w:rsidR="00B146BC" w:rsidRDefault="00B146BC" w:rsidP="00B146BC">
      <w:pPr>
        <w:spacing w:after="0"/>
        <w:rPr>
          <w:rFonts w:ascii="Calibri" w:hAnsi="Calibri"/>
          <w:b/>
          <w:sz w:val="28"/>
          <w:szCs w:val="28"/>
        </w:rPr>
      </w:pPr>
    </w:p>
    <w:p w:rsidR="00B146BC" w:rsidRDefault="00B146BC" w:rsidP="00B146BC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146BC" w:rsidTr="0088449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B146BC" w:rsidRDefault="00B146BC" w:rsidP="00B146BC">
      <w:pPr>
        <w:ind w:firstLine="708"/>
        <w:rPr>
          <w:sz w:val="28"/>
          <w:szCs w:val="28"/>
        </w:rPr>
      </w:pPr>
    </w:p>
    <w:p w:rsidR="00B146BC" w:rsidRDefault="00B146BC" w:rsidP="00B146BC">
      <w:pPr>
        <w:ind w:firstLine="708"/>
        <w:rPr>
          <w:sz w:val="28"/>
          <w:szCs w:val="28"/>
        </w:rPr>
      </w:pPr>
    </w:p>
    <w:p w:rsidR="00B146BC" w:rsidRDefault="00B146BC" w:rsidP="00B146BC">
      <w:pPr>
        <w:ind w:firstLine="708"/>
        <w:rPr>
          <w:sz w:val="28"/>
          <w:szCs w:val="28"/>
        </w:rPr>
      </w:pPr>
    </w:p>
    <w:p w:rsidR="00B146BC" w:rsidRDefault="00B146BC" w:rsidP="00B146BC">
      <w:pPr>
        <w:ind w:firstLine="708"/>
        <w:rPr>
          <w:sz w:val="28"/>
          <w:szCs w:val="28"/>
        </w:rPr>
      </w:pPr>
    </w:p>
    <w:p w:rsidR="00B146BC" w:rsidRDefault="00B146BC" w:rsidP="00B146BC">
      <w:pPr>
        <w:ind w:firstLine="708"/>
        <w:rPr>
          <w:sz w:val="28"/>
          <w:szCs w:val="28"/>
        </w:rPr>
      </w:pPr>
    </w:p>
    <w:p w:rsidR="00B146BC" w:rsidRDefault="00B146BC" w:rsidP="00B146BC">
      <w:pPr>
        <w:ind w:firstLine="708"/>
        <w:rPr>
          <w:sz w:val="28"/>
          <w:szCs w:val="28"/>
        </w:rPr>
      </w:pPr>
    </w:p>
    <w:p w:rsidR="00B146BC" w:rsidRDefault="00B146BC" w:rsidP="00B146BC">
      <w:pPr>
        <w:ind w:firstLine="708"/>
        <w:rPr>
          <w:sz w:val="28"/>
          <w:szCs w:val="28"/>
        </w:rPr>
      </w:pPr>
    </w:p>
    <w:p w:rsidR="00B146BC" w:rsidRDefault="00B146BC" w:rsidP="00B146BC">
      <w:pPr>
        <w:ind w:firstLine="708"/>
        <w:rPr>
          <w:sz w:val="28"/>
          <w:szCs w:val="28"/>
        </w:rPr>
      </w:pPr>
    </w:p>
    <w:p w:rsidR="00B146BC" w:rsidRDefault="00B146BC" w:rsidP="00B146BC">
      <w:pPr>
        <w:ind w:firstLine="708"/>
        <w:rPr>
          <w:sz w:val="28"/>
          <w:szCs w:val="28"/>
        </w:rPr>
      </w:pPr>
    </w:p>
    <w:p w:rsidR="00B146BC" w:rsidRDefault="00B146BC" w:rsidP="00B146BC">
      <w:pPr>
        <w:ind w:firstLine="708"/>
        <w:rPr>
          <w:sz w:val="28"/>
          <w:szCs w:val="28"/>
        </w:rPr>
      </w:pPr>
    </w:p>
    <w:p w:rsidR="00B146BC" w:rsidRDefault="00B146BC" w:rsidP="00B146BC">
      <w:pPr>
        <w:ind w:firstLine="708"/>
        <w:rPr>
          <w:sz w:val="28"/>
          <w:szCs w:val="28"/>
        </w:rPr>
      </w:pPr>
    </w:p>
    <w:p w:rsidR="00B146BC" w:rsidRDefault="00B146BC" w:rsidP="00B146BC">
      <w:pPr>
        <w:ind w:firstLine="708"/>
        <w:rPr>
          <w:sz w:val="28"/>
          <w:szCs w:val="28"/>
        </w:rPr>
      </w:pPr>
    </w:p>
    <w:p w:rsidR="00B146BC" w:rsidRDefault="00B146BC" w:rsidP="00B146BC">
      <w:pPr>
        <w:rPr>
          <w:sz w:val="28"/>
          <w:szCs w:val="28"/>
        </w:rPr>
      </w:pPr>
    </w:p>
    <w:p w:rsidR="00B146BC" w:rsidRDefault="00B146BC" w:rsidP="00B146B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</w:t>
      </w:r>
      <w:r>
        <w:rPr>
          <w:sz w:val="28"/>
          <w:szCs w:val="28"/>
        </w:rPr>
        <w:t>IX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nad</w:t>
      </w:r>
      <w:r>
        <w:rPr>
          <w:sz w:val="28"/>
          <w:szCs w:val="28"/>
        </w:rPr>
        <w:t>zwyczajna sesja Rady Gminy Somianka</w:t>
      </w:r>
    </w:p>
    <w:p w:rsidR="00B146BC" w:rsidRDefault="00B146BC" w:rsidP="00B146B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27 stycznia  2022</w:t>
      </w:r>
      <w:r>
        <w:rPr>
          <w:sz w:val="28"/>
          <w:szCs w:val="28"/>
        </w:rPr>
        <w:t xml:space="preserve"> r.</w:t>
      </w:r>
    </w:p>
    <w:p w:rsidR="00B146BC" w:rsidRDefault="00B146BC" w:rsidP="00B146BC">
      <w:pPr>
        <w:spacing w:after="0"/>
        <w:rPr>
          <w:rFonts w:ascii="Calibri" w:hAnsi="Calibri"/>
          <w:b/>
          <w:sz w:val="28"/>
          <w:szCs w:val="28"/>
        </w:rPr>
      </w:pPr>
    </w:p>
    <w:p w:rsidR="00B146BC" w:rsidRPr="00205243" w:rsidRDefault="00B146BC" w:rsidP="00B146BC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XXXIX/257/22</w:t>
      </w:r>
      <w:r w:rsidRPr="00205243">
        <w:rPr>
          <w:rFonts w:ascii="Calibri" w:hAnsi="Calibri"/>
          <w:b/>
          <w:sz w:val="28"/>
          <w:szCs w:val="28"/>
        </w:rPr>
        <w:t xml:space="preserve"> w sprawie  zmian do Uchwały budżetowej               Nr </w:t>
      </w:r>
      <w:r>
        <w:rPr>
          <w:rFonts w:ascii="Calibri" w:hAnsi="Calibri"/>
          <w:b/>
          <w:sz w:val="28"/>
          <w:szCs w:val="28"/>
        </w:rPr>
        <w:t>XXXVIII/254/21 Rady Gminy Somianka z dnia 21 grudnia 2021</w:t>
      </w:r>
      <w:r w:rsidRPr="00205243">
        <w:rPr>
          <w:rFonts w:ascii="Calibri" w:hAnsi="Calibri"/>
          <w:b/>
          <w:sz w:val="28"/>
          <w:szCs w:val="28"/>
        </w:rPr>
        <w:t xml:space="preserve"> roku</w:t>
      </w:r>
    </w:p>
    <w:p w:rsidR="00B146BC" w:rsidRDefault="00B146BC" w:rsidP="00B146BC">
      <w:pPr>
        <w:spacing w:after="0"/>
        <w:rPr>
          <w:rFonts w:ascii="Calibri" w:hAnsi="Calibri"/>
          <w:b/>
          <w:sz w:val="28"/>
          <w:szCs w:val="28"/>
        </w:rPr>
      </w:pPr>
    </w:p>
    <w:p w:rsidR="00B146BC" w:rsidRDefault="00B146BC" w:rsidP="00B146BC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146BC" w:rsidTr="0088449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146BC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6BC" w:rsidRDefault="00B146BC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B146BC" w:rsidRDefault="00B146BC" w:rsidP="00B146BC">
      <w:pPr>
        <w:rPr>
          <w:sz w:val="28"/>
          <w:szCs w:val="28"/>
        </w:rPr>
      </w:pPr>
    </w:p>
    <w:p w:rsidR="00B146BC" w:rsidRDefault="00B146BC" w:rsidP="00B146BC">
      <w:pPr>
        <w:rPr>
          <w:sz w:val="28"/>
          <w:szCs w:val="28"/>
        </w:rPr>
      </w:pPr>
    </w:p>
    <w:p w:rsidR="00B146BC" w:rsidRDefault="00B146BC" w:rsidP="00B146BC">
      <w:pPr>
        <w:rPr>
          <w:sz w:val="28"/>
          <w:szCs w:val="28"/>
        </w:rPr>
      </w:pPr>
    </w:p>
    <w:p w:rsidR="00B146BC" w:rsidRDefault="00B146BC" w:rsidP="00B146BC">
      <w:pPr>
        <w:rPr>
          <w:sz w:val="28"/>
          <w:szCs w:val="28"/>
        </w:rPr>
      </w:pPr>
    </w:p>
    <w:p w:rsidR="00B146BC" w:rsidRDefault="00B146BC" w:rsidP="00B146BC">
      <w:pPr>
        <w:rPr>
          <w:sz w:val="28"/>
          <w:szCs w:val="28"/>
        </w:rPr>
      </w:pPr>
    </w:p>
    <w:p w:rsidR="00B146BC" w:rsidRDefault="00B146BC" w:rsidP="00B146BC">
      <w:pPr>
        <w:rPr>
          <w:sz w:val="28"/>
          <w:szCs w:val="28"/>
        </w:rPr>
      </w:pPr>
    </w:p>
    <w:p w:rsidR="00B146BC" w:rsidRDefault="00B146BC" w:rsidP="00B146BC">
      <w:pPr>
        <w:rPr>
          <w:sz w:val="28"/>
          <w:szCs w:val="28"/>
        </w:rPr>
      </w:pPr>
    </w:p>
    <w:p w:rsidR="00B146BC" w:rsidRDefault="00B146BC" w:rsidP="00B146BC">
      <w:pPr>
        <w:rPr>
          <w:sz w:val="28"/>
          <w:szCs w:val="28"/>
        </w:rPr>
      </w:pPr>
    </w:p>
    <w:p w:rsidR="00B146BC" w:rsidRDefault="00B146BC" w:rsidP="00B146BC">
      <w:pPr>
        <w:rPr>
          <w:sz w:val="28"/>
          <w:szCs w:val="28"/>
        </w:rPr>
      </w:pPr>
    </w:p>
    <w:p w:rsidR="00B146BC" w:rsidRDefault="00B146BC" w:rsidP="00B146BC">
      <w:pPr>
        <w:rPr>
          <w:sz w:val="28"/>
          <w:szCs w:val="28"/>
        </w:rPr>
      </w:pPr>
    </w:p>
    <w:p w:rsidR="00B146BC" w:rsidRDefault="00B146BC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FB06E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XXXIX nadzwyczajna sesja Rady Gminy Somianka</w:t>
      </w:r>
    </w:p>
    <w:p w:rsidR="00FB06E9" w:rsidRDefault="00FB06E9" w:rsidP="00FB06E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27 stycznia  2022 r.</w:t>
      </w:r>
    </w:p>
    <w:p w:rsidR="00FB06E9" w:rsidRDefault="00FB06E9" w:rsidP="00FB06E9">
      <w:pPr>
        <w:spacing w:after="0"/>
        <w:rPr>
          <w:rFonts w:ascii="Calibri" w:hAnsi="Calibri"/>
          <w:b/>
          <w:sz w:val="28"/>
          <w:szCs w:val="28"/>
        </w:rPr>
      </w:pPr>
    </w:p>
    <w:p w:rsidR="00FB06E9" w:rsidRPr="00205243" w:rsidRDefault="00FB06E9" w:rsidP="00FB06E9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XXXIX/258</w:t>
      </w:r>
      <w:r>
        <w:rPr>
          <w:rFonts w:ascii="Calibri" w:hAnsi="Calibri"/>
          <w:b/>
          <w:sz w:val="28"/>
          <w:szCs w:val="28"/>
        </w:rPr>
        <w:t>/22</w:t>
      </w:r>
      <w:r w:rsidRPr="00205243">
        <w:rPr>
          <w:rFonts w:ascii="Calibri" w:hAnsi="Calibri"/>
          <w:b/>
          <w:sz w:val="28"/>
          <w:szCs w:val="28"/>
        </w:rPr>
        <w:t xml:space="preserve"> w sprawie  </w:t>
      </w:r>
      <w:r w:rsidRPr="00FB06E9">
        <w:rPr>
          <w:rFonts w:ascii="Calibri" w:hAnsi="Calibri"/>
          <w:b/>
          <w:sz w:val="28"/>
          <w:szCs w:val="28"/>
        </w:rPr>
        <w:t>zmiany uchwały Nr XXXVIII/250/21 Rady Gminy Somianka z dnia 21 grudnia 2021 r. w sprawie planowania w budżecie Gminy Somianka środków finansowych na pomoc zdrowotną dla nauczycieli, a także przyjęcia regulaminu udzielania pomocy zdrowotnej dla nauczycieli przedszkoli i szkół prowadzonych przez Gminę Somianka.</w:t>
      </w:r>
    </w:p>
    <w:p w:rsidR="00FB06E9" w:rsidRDefault="00FB06E9" w:rsidP="00FB06E9">
      <w:pPr>
        <w:spacing w:after="0"/>
        <w:rPr>
          <w:rFonts w:ascii="Calibri" w:hAnsi="Calibri"/>
          <w:b/>
          <w:sz w:val="28"/>
          <w:szCs w:val="28"/>
        </w:rPr>
      </w:pPr>
    </w:p>
    <w:p w:rsidR="00FB06E9" w:rsidRDefault="00FB06E9" w:rsidP="00FB06E9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FB06E9" w:rsidTr="0088449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FB06E9" w:rsidRDefault="00FB06E9" w:rsidP="00FB06E9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FB06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XXXIX nadzwyczajna sesja Rady Gminy Somianka</w:t>
      </w:r>
    </w:p>
    <w:p w:rsidR="00FB06E9" w:rsidRDefault="00FB06E9" w:rsidP="00FB06E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27 stycznia  2022 r.</w:t>
      </w:r>
    </w:p>
    <w:p w:rsidR="00FB06E9" w:rsidRDefault="00FB06E9" w:rsidP="00FB06E9">
      <w:pPr>
        <w:spacing w:after="0"/>
        <w:rPr>
          <w:rFonts w:ascii="Calibri" w:hAnsi="Calibri"/>
          <w:b/>
          <w:sz w:val="28"/>
          <w:szCs w:val="28"/>
        </w:rPr>
      </w:pPr>
    </w:p>
    <w:p w:rsidR="00FB06E9" w:rsidRPr="00205243" w:rsidRDefault="00FB06E9" w:rsidP="00FB06E9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XXXIX/259</w:t>
      </w:r>
      <w:r>
        <w:rPr>
          <w:rFonts w:ascii="Calibri" w:hAnsi="Calibri"/>
          <w:b/>
          <w:sz w:val="28"/>
          <w:szCs w:val="28"/>
        </w:rPr>
        <w:t>/22</w:t>
      </w:r>
      <w:r w:rsidRPr="00205243">
        <w:rPr>
          <w:rFonts w:ascii="Calibri" w:hAnsi="Calibri"/>
          <w:b/>
          <w:sz w:val="28"/>
          <w:szCs w:val="28"/>
        </w:rPr>
        <w:t xml:space="preserve"> w sprawie  </w:t>
      </w:r>
      <w:r w:rsidRPr="00FB06E9">
        <w:rPr>
          <w:rFonts w:ascii="Calibri" w:hAnsi="Calibri"/>
          <w:b/>
          <w:sz w:val="28"/>
          <w:szCs w:val="28"/>
        </w:rPr>
        <w:t xml:space="preserve">zmiany Uchwały Nr XXXVIII/249/21 </w:t>
      </w:r>
      <w:r>
        <w:rPr>
          <w:rFonts w:ascii="Calibri" w:hAnsi="Calibri"/>
          <w:b/>
          <w:sz w:val="28"/>
          <w:szCs w:val="28"/>
        </w:rPr>
        <w:t xml:space="preserve">               </w:t>
      </w:r>
      <w:r w:rsidRPr="00FB06E9">
        <w:rPr>
          <w:rFonts w:ascii="Calibri" w:hAnsi="Calibri"/>
          <w:b/>
          <w:sz w:val="28"/>
          <w:szCs w:val="28"/>
        </w:rPr>
        <w:t>z dnia 21 grudnia 2021r. w sprawie ustalenia diet dla radnych Rady Gminy Somianka.</w:t>
      </w:r>
    </w:p>
    <w:p w:rsidR="00FB06E9" w:rsidRDefault="00FB06E9" w:rsidP="00FB06E9">
      <w:pPr>
        <w:spacing w:after="0"/>
        <w:rPr>
          <w:rFonts w:ascii="Calibri" w:hAnsi="Calibri"/>
          <w:b/>
          <w:sz w:val="28"/>
          <w:szCs w:val="28"/>
        </w:rPr>
      </w:pPr>
    </w:p>
    <w:p w:rsidR="00FB06E9" w:rsidRDefault="00FB06E9" w:rsidP="00FB06E9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FB06E9" w:rsidTr="0088449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FB06E9" w:rsidRDefault="00FB06E9" w:rsidP="00FB06E9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B146BC" w:rsidRDefault="00B146BC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BF12B4" w:rsidRDefault="00BF12B4" w:rsidP="00B146BC">
      <w:pPr>
        <w:rPr>
          <w:sz w:val="28"/>
          <w:szCs w:val="28"/>
        </w:rPr>
      </w:pPr>
      <w:bookmarkStart w:id="0" w:name="_GoBack"/>
      <w:bookmarkEnd w:id="0"/>
    </w:p>
    <w:p w:rsidR="00FB06E9" w:rsidRDefault="00FB06E9" w:rsidP="00FB06E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XXXIX nadzwyczajna sesja Rady Gminy Somianka</w:t>
      </w:r>
    </w:p>
    <w:p w:rsidR="00FB06E9" w:rsidRDefault="00FB06E9" w:rsidP="00FB06E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27 stycznia  2022 r.</w:t>
      </w:r>
    </w:p>
    <w:p w:rsidR="00FB06E9" w:rsidRDefault="00FB06E9" w:rsidP="00FB06E9">
      <w:pPr>
        <w:spacing w:after="0"/>
        <w:rPr>
          <w:rFonts w:ascii="Calibri" w:hAnsi="Calibri"/>
          <w:b/>
          <w:sz w:val="28"/>
          <w:szCs w:val="28"/>
        </w:rPr>
      </w:pPr>
    </w:p>
    <w:p w:rsidR="00FB06E9" w:rsidRPr="00205243" w:rsidRDefault="00FB06E9" w:rsidP="00FB06E9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XXXIX/260</w:t>
      </w:r>
      <w:r>
        <w:rPr>
          <w:rFonts w:ascii="Calibri" w:hAnsi="Calibri"/>
          <w:b/>
          <w:sz w:val="28"/>
          <w:szCs w:val="28"/>
        </w:rPr>
        <w:t>/22</w:t>
      </w:r>
      <w:r w:rsidRPr="00205243">
        <w:rPr>
          <w:rFonts w:ascii="Calibri" w:hAnsi="Calibri"/>
          <w:b/>
          <w:sz w:val="28"/>
          <w:szCs w:val="28"/>
        </w:rPr>
        <w:t xml:space="preserve"> w sprawie  </w:t>
      </w:r>
      <w:r w:rsidRPr="00FB06E9">
        <w:rPr>
          <w:rFonts w:ascii="Calibri" w:hAnsi="Calibri"/>
          <w:b/>
          <w:sz w:val="28"/>
          <w:szCs w:val="28"/>
        </w:rPr>
        <w:t>przyjęcia planów pracy komisji stałych Rady Gminy Somianka na 2022 rok.</w:t>
      </w:r>
    </w:p>
    <w:p w:rsidR="00FB06E9" w:rsidRDefault="00FB06E9" w:rsidP="00FB06E9">
      <w:pPr>
        <w:spacing w:after="0"/>
        <w:rPr>
          <w:rFonts w:ascii="Calibri" w:hAnsi="Calibri"/>
          <w:b/>
          <w:sz w:val="28"/>
          <w:szCs w:val="28"/>
        </w:rPr>
      </w:pPr>
    </w:p>
    <w:p w:rsidR="00FB06E9" w:rsidRDefault="00FB06E9" w:rsidP="00FB06E9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FB06E9" w:rsidTr="0088449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FB06E9" w:rsidRDefault="00FB06E9" w:rsidP="00FB06E9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p w:rsidR="00FB06E9" w:rsidRDefault="00FB06E9" w:rsidP="00FB06E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XXXIX nadzwyczajna sesja Rady Gminy Somianka</w:t>
      </w:r>
    </w:p>
    <w:p w:rsidR="00FB06E9" w:rsidRDefault="00FB06E9" w:rsidP="00FB06E9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27 stycznia  2022 r.</w:t>
      </w:r>
    </w:p>
    <w:p w:rsidR="00FB06E9" w:rsidRDefault="00FB06E9" w:rsidP="00FB06E9">
      <w:pPr>
        <w:spacing w:after="0"/>
        <w:rPr>
          <w:rFonts w:ascii="Calibri" w:hAnsi="Calibri"/>
          <w:b/>
          <w:sz w:val="28"/>
          <w:szCs w:val="28"/>
        </w:rPr>
      </w:pPr>
    </w:p>
    <w:p w:rsidR="00FB06E9" w:rsidRPr="00205243" w:rsidRDefault="00FB06E9" w:rsidP="00FB06E9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XXXIX/261</w:t>
      </w:r>
      <w:r>
        <w:rPr>
          <w:rFonts w:ascii="Calibri" w:hAnsi="Calibri"/>
          <w:b/>
          <w:sz w:val="28"/>
          <w:szCs w:val="28"/>
        </w:rPr>
        <w:t>/22</w:t>
      </w:r>
      <w:r w:rsidRPr="00205243">
        <w:rPr>
          <w:rFonts w:ascii="Calibri" w:hAnsi="Calibri"/>
          <w:b/>
          <w:sz w:val="28"/>
          <w:szCs w:val="28"/>
        </w:rPr>
        <w:t xml:space="preserve"> w sprawie </w:t>
      </w:r>
      <w:r w:rsidRPr="00FB06E9">
        <w:rPr>
          <w:rFonts w:ascii="Calibri" w:hAnsi="Calibri"/>
          <w:b/>
          <w:sz w:val="28"/>
          <w:szCs w:val="28"/>
        </w:rPr>
        <w:t>przystąpienia Gminy Somianka do realizacji Programu „Asystent osobisty osoby niepełnosprawnej” – edycja 2022, realizowanego ze środków Funduszu Solidarnościowego.</w:t>
      </w:r>
    </w:p>
    <w:p w:rsidR="00FB06E9" w:rsidRDefault="00FB06E9" w:rsidP="00FB06E9">
      <w:pPr>
        <w:spacing w:after="0"/>
        <w:rPr>
          <w:rFonts w:ascii="Calibri" w:hAnsi="Calibri"/>
          <w:b/>
          <w:sz w:val="28"/>
          <w:szCs w:val="28"/>
        </w:rPr>
      </w:pPr>
    </w:p>
    <w:p w:rsidR="00FB06E9" w:rsidRDefault="00FB06E9" w:rsidP="00FB06E9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FB06E9" w:rsidTr="0088449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FB06E9" w:rsidTr="0088449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B06E9" w:rsidRDefault="00FB06E9" w:rsidP="008844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FB06E9" w:rsidRDefault="00FB06E9" w:rsidP="00FB06E9">
      <w:pPr>
        <w:rPr>
          <w:sz w:val="28"/>
          <w:szCs w:val="28"/>
        </w:rPr>
      </w:pPr>
    </w:p>
    <w:p w:rsidR="00FB06E9" w:rsidRDefault="00FB06E9" w:rsidP="00FB06E9">
      <w:pPr>
        <w:rPr>
          <w:sz w:val="28"/>
          <w:szCs w:val="28"/>
        </w:rPr>
      </w:pPr>
    </w:p>
    <w:p w:rsidR="00FB06E9" w:rsidRDefault="00FB06E9" w:rsidP="00B146BC">
      <w:pPr>
        <w:rPr>
          <w:sz w:val="28"/>
          <w:szCs w:val="28"/>
        </w:rPr>
      </w:pPr>
    </w:p>
    <w:sectPr w:rsidR="00FB0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15"/>
    <w:rsid w:val="007C4C2B"/>
    <w:rsid w:val="00A32015"/>
    <w:rsid w:val="00B146BC"/>
    <w:rsid w:val="00BF12B4"/>
    <w:rsid w:val="00D75B64"/>
    <w:rsid w:val="00FB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1F55C-16C7-4567-AB98-7B82BE42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6E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1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2022-02-01T11:12:00Z</cp:lastPrinted>
  <dcterms:created xsi:type="dcterms:W3CDTF">2022-02-01T10:15:00Z</dcterms:created>
  <dcterms:modified xsi:type="dcterms:W3CDTF">2022-02-01T11:12:00Z</dcterms:modified>
</cp:coreProperties>
</file>