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DB" w:rsidRDefault="00E758DB" w:rsidP="00E758DB">
      <w:pPr>
        <w:spacing w:line="360" w:lineRule="auto"/>
        <w:jc w:val="both"/>
        <w:rPr>
          <w:rFonts w:ascii="Cambria" w:hAnsi="Cambria"/>
        </w:rPr>
      </w:pPr>
      <w:r>
        <w:rPr>
          <w:rFonts w:ascii="Cambria" w:eastAsia="Times New Roman" w:hAnsi="Cambria" w:cs="Times New Roman"/>
          <w:lang w:eastAsia="pl-PL"/>
        </w:rPr>
        <w:t>Pl.6840.2.2021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  <w:t xml:space="preserve">          Sominka, dnia 15 lipca 2021 r.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hAnsi="Cambria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</w:t>
      </w:r>
      <w:r>
        <w:rPr>
          <w:rFonts w:ascii="Cambria" w:hAnsi="Cambria"/>
        </w:rPr>
        <w:tab/>
      </w:r>
    </w:p>
    <w:p w:rsidR="00E758DB" w:rsidRDefault="00E758DB" w:rsidP="00E758DB">
      <w:pPr>
        <w:spacing w:line="360" w:lineRule="auto"/>
        <w:ind w:left="-18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 g ł o s z e n i e</w:t>
      </w:r>
    </w:p>
    <w:p w:rsidR="00E758DB" w:rsidRDefault="00E758DB" w:rsidP="00E758DB">
      <w:pPr>
        <w:spacing w:line="360" w:lineRule="auto"/>
        <w:jc w:val="both"/>
        <w:rPr>
          <w:rFonts w:ascii="Cambria" w:hAnsi="Cambria"/>
          <w:bCs/>
        </w:rPr>
      </w:pPr>
    </w:p>
    <w:p w:rsidR="00E758DB" w:rsidRDefault="00E758DB" w:rsidP="00E758DB">
      <w:pPr>
        <w:pStyle w:val="Tekstpodstawowywcity"/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Wójt Gminy Somianka ogłasza przetarg ustny  nieograniczony  na  sprzedaż niezabudowanych działek położonych w obrębie geodezyjnym Popowo-Letnisko.  Działki  oznaczone są   numerami geodezyjnymi :</w:t>
      </w:r>
      <w:r>
        <w:rPr>
          <w:rFonts w:ascii="Cambria" w:hAnsi="Cambria"/>
          <w:sz w:val="22"/>
          <w:szCs w:val="22"/>
        </w:rPr>
        <w:tab/>
      </w:r>
    </w:p>
    <w:p w:rsidR="00E758DB" w:rsidRDefault="00E758DB" w:rsidP="00E758DB">
      <w:pPr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461"/>
        <w:gridCol w:w="1064"/>
        <w:gridCol w:w="1787"/>
        <w:gridCol w:w="1056"/>
        <w:gridCol w:w="2083"/>
        <w:gridCol w:w="1354"/>
        <w:gridCol w:w="1257"/>
      </w:tblGrid>
      <w:tr w:rsidR="00E758DB" w:rsidTr="00E758DB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758DB" w:rsidRDefault="00E758D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758DB" w:rsidRDefault="00E758D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działki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758DB" w:rsidRDefault="00E758D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Pow. działki</w:t>
            </w:r>
          </w:p>
          <w:p w:rsidR="00E758DB" w:rsidRDefault="00E758D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m 2)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758DB" w:rsidRDefault="00E758D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Określenie użytku w powiatowej  ewidencji gruntów</w:t>
            </w:r>
          </w:p>
          <w:p w:rsidR="00E758DB" w:rsidRDefault="00E758D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758DB" w:rsidRDefault="00E758D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  Nr</w:t>
            </w:r>
          </w:p>
          <w:p w:rsidR="00E758DB" w:rsidRDefault="00E758D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758DB" w:rsidRDefault="00E758D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 wywoławcza </w:t>
            </w:r>
          </w:p>
          <w:p w:rsidR="00E758DB" w:rsidRDefault="00E758D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 (zł)</w:t>
            </w:r>
          </w:p>
          <w:p w:rsidR="00E758DB" w:rsidRDefault="00E758D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758DB" w:rsidRDefault="00E758D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</w:t>
            </w:r>
          </w:p>
          <w:p w:rsidR="00E758DB" w:rsidRDefault="00E758D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Wadium</w:t>
            </w:r>
          </w:p>
          <w:p w:rsidR="00E758DB" w:rsidRDefault="00E758D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(zł)</w:t>
            </w:r>
          </w:p>
        </w:tc>
      </w:tr>
      <w:tr w:rsidR="00E758DB" w:rsidTr="00E758DB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42"/>
        <w:gridCol w:w="1113"/>
        <w:gridCol w:w="1701"/>
        <w:gridCol w:w="1134"/>
        <w:gridCol w:w="2126"/>
        <w:gridCol w:w="1284"/>
        <w:gridCol w:w="1262"/>
      </w:tblGrid>
      <w:tr w:rsidR="00E758DB" w:rsidTr="00E758DB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jc w:val="center"/>
            </w:pPr>
            <w:r>
              <w:t>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jc w:val="center"/>
            </w:pPr>
            <w:r>
              <w:t xml:space="preserve">      1 953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jc w:val="center"/>
            </w:pPr>
            <w:proofErr w:type="spellStart"/>
            <w:r>
              <w:t>Ls</w:t>
            </w:r>
            <w:proofErr w:type="spellEnd"/>
            <w:r>
              <w:t xml:space="preserve"> 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rPr>
                <w:sz w:val="24"/>
                <w:szCs w:val="24"/>
              </w:rPr>
            </w:pPr>
            <w:r>
              <w:t>OS1W/00074458/1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jc w:val="center"/>
            </w:pPr>
            <w:r>
              <w:t>70 000,00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jc w:val="center"/>
            </w:pPr>
            <w:r>
              <w:t>10.000,00</w:t>
            </w:r>
          </w:p>
        </w:tc>
      </w:tr>
      <w:tr w:rsidR="00E758DB" w:rsidTr="00E758DB">
        <w:trPr>
          <w:trHeight w:val="2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jc w:val="center"/>
            </w:pPr>
            <w:r>
              <w:t>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jc w:val="center"/>
            </w:pPr>
            <w:r>
              <w:t xml:space="preserve">      1 953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jc w:val="center"/>
            </w:pPr>
            <w:proofErr w:type="spellStart"/>
            <w:r>
              <w:t>LsVI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rPr>
                <w:sz w:val="24"/>
                <w:szCs w:val="24"/>
              </w:rPr>
            </w:pPr>
            <w:r>
              <w:t>OS1W/00074458/1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jc w:val="center"/>
            </w:pPr>
            <w:r>
              <w:t>70 000,00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DB" w:rsidRDefault="00E758DB">
            <w:pPr>
              <w:spacing w:line="240" w:lineRule="auto"/>
              <w:jc w:val="center"/>
            </w:pPr>
            <w:r>
              <w:t>10.000,00</w:t>
            </w:r>
          </w:p>
        </w:tc>
      </w:tr>
    </w:tbl>
    <w:p w:rsidR="00E758DB" w:rsidRDefault="00E758DB" w:rsidP="00E758DB">
      <w:pPr>
        <w:pStyle w:val="Tekstpodstawowywcity"/>
        <w:ind w:left="0"/>
        <w:jc w:val="both"/>
        <w:rPr>
          <w:rFonts w:ascii="Cambria" w:hAnsi="Cambria"/>
          <w:sz w:val="22"/>
          <w:szCs w:val="22"/>
        </w:rPr>
      </w:pPr>
    </w:p>
    <w:p w:rsidR="00E758DB" w:rsidRDefault="00E758DB" w:rsidP="00E758DB">
      <w:pPr>
        <w:pStyle w:val="Tekstpodstawowywcity"/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Działki są zalesione. Znajdują się na terenie  ewidencyjnie leśnym nie objętym planem zagospodarowania przestrzennego. W obowiązującym Studium Uwarunkowań i Kierunków Zagospodarowania Przestrzennego Gminy Somianka działki znajdują się  na terenie zabudowy letniskowej.  Ze względu na brak zgód na wyłączenie z produkcji leśnej,  dla działek nie można ustalić warunków  zabudowy.</w:t>
      </w:r>
    </w:p>
    <w:p w:rsidR="00E758DB" w:rsidRDefault="00E758DB" w:rsidP="00E758DB">
      <w:pPr>
        <w:pStyle w:val="Tekstpodstawowywcity"/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Nieruchomości są wolne od długów i obciążeń.</w:t>
      </w:r>
    </w:p>
    <w:p w:rsidR="00E758DB" w:rsidRDefault="00E758DB" w:rsidP="00E758DB">
      <w:pPr>
        <w:spacing w:line="360" w:lineRule="auto"/>
        <w:ind w:left="-180" w:firstLine="888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Przetarg  na sprzedaż nieruchomości odbędzie  się w </w:t>
      </w:r>
      <w:r>
        <w:rPr>
          <w:rFonts w:ascii="Cambria" w:hAnsi="Cambria"/>
          <w:b/>
          <w:bCs/>
        </w:rPr>
        <w:t xml:space="preserve">dniu  3 września </w:t>
      </w:r>
      <w:r>
        <w:rPr>
          <w:rFonts w:ascii="Cambria" w:hAnsi="Cambria"/>
          <w:b/>
        </w:rPr>
        <w:t xml:space="preserve"> 2</w:t>
      </w:r>
      <w:r>
        <w:rPr>
          <w:rFonts w:ascii="Cambria" w:hAnsi="Cambria"/>
          <w:b/>
          <w:bCs/>
        </w:rPr>
        <w:t>021 r.</w:t>
      </w:r>
      <w:r>
        <w:rPr>
          <w:rFonts w:ascii="Cambria" w:hAnsi="Cambria"/>
        </w:rPr>
        <w:t xml:space="preserve"> o godz</w:t>
      </w:r>
      <w:r>
        <w:rPr>
          <w:rFonts w:ascii="Cambria" w:hAnsi="Cambria"/>
          <w:b/>
        </w:rPr>
        <w:t xml:space="preserve">. </w:t>
      </w:r>
      <w:r>
        <w:rPr>
          <w:rFonts w:ascii="Cambria" w:hAnsi="Cambria"/>
          <w:b/>
          <w:bCs/>
        </w:rPr>
        <w:t>11</w:t>
      </w:r>
      <w:r>
        <w:rPr>
          <w:rFonts w:ascii="Cambria" w:hAnsi="Cambria"/>
          <w:b/>
          <w:bCs/>
          <w:vertAlign w:val="superscript"/>
        </w:rPr>
        <w:t>00</w:t>
      </w:r>
      <w:r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 xml:space="preserve">w  budynku Gminnego Ośrodka Kultury pod adresem Somianka-Parcele 21 (sala konferencyjna na parterze). </w:t>
      </w:r>
    </w:p>
    <w:p w:rsidR="00E758DB" w:rsidRDefault="00E758DB" w:rsidP="00E758DB">
      <w:pPr>
        <w:spacing w:line="360" w:lineRule="auto"/>
        <w:ind w:left="-180"/>
        <w:jc w:val="both"/>
        <w:rPr>
          <w:rFonts w:ascii="Cambria" w:hAnsi="Cambria"/>
        </w:rPr>
      </w:pPr>
      <w:r>
        <w:rPr>
          <w:rFonts w:ascii="Cambria" w:hAnsi="Cambria"/>
        </w:rPr>
        <w:t>Warunkiem wzięcia udziału w przetargu  jest  wniesienie wadium w pieniądzu, które wynosi               na jedną działkę –</w:t>
      </w:r>
      <w:r>
        <w:rPr>
          <w:rFonts w:ascii="Cambria" w:hAnsi="Cambria"/>
          <w:bCs/>
        </w:rPr>
        <w:t xml:space="preserve">  </w:t>
      </w:r>
      <w:r>
        <w:rPr>
          <w:rFonts w:ascii="Cambria" w:hAnsi="Cambria"/>
          <w:b/>
          <w:bCs/>
        </w:rPr>
        <w:t>10 000,00zł</w:t>
      </w:r>
      <w:r>
        <w:rPr>
          <w:rFonts w:ascii="Cambria" w:hAnsi="Cambria"/>
          <w:bCs/>
        </w:rPr>
        <w:t xml:space="preserve"> </w:t>
      </w:r>
      <w:r>
        <w:rPr>
          <w:rFonts w:ascii="Cambria" w:hAnsi="Cambria"/>
        </w:rPr>
        <w:t xml:space="preserve">(słownie: dziesięć  tysięcy złotych) – B.S. Ostrów </w:t>
      </w:r>
      <w:proofErr w:type="spellStart"/>
      <w:r>
        <w:rPr>
          <w:rFonts w:ascii="Cambria" w:hAnsi="Cambria"/>
        </w:rPr>
        <w:t>Maz</w:t>
      </w:r>
      <w:proofErr w:type="spellEnd"/>
      <w:r>
        <w:rPr>
          <w:rFonts w:ascii="Cambria" w:hAnsi="Cambria"/>
        </w:rPr>
        <w:t xml:space="preserve">. O/Somianka na konto Urzędu Gminy Somianka Nr 28 8923 1076 0600 0824 2006 0006. Wadium powinno zostać ujawnione na koncie Urzędu Gminy Somianka najpóźniej do dnia  </w:t>
      </w:r>
      <w:r>
        <w:rPr>
          <w:rFonts w:ascii="Cambria" w:hAnsi="Cambria"/>
          <w:b/>
          <w:bCs/>
        </w:rPr>
        <w:t xml:space="preserve">30 sierpnia  </w:t>
      </w:r>
      <w:r>
        <w:rPr>
          <w:rFonts w:ascii="Cambria" w:hAnsi="Cambria"/>
          <w:b/>
        </w:rPr>
        <w:t xml:space="preserve">2021 </w:t>
      </w:r>
      <w:r>
        <w:rPr>
          <w:rFonts w:ascii="Cambria" w:hAnsi="Cambria"/>
        </w:rPr>
        <w:t>r.</w:t>
      </w:r>
    </w:p>
    <w:p w:rsidR="00E758DB" w:rsidRDefault="00E758DB" w:rsidP="00E758DB">
      <w:pPr>
        <w:spacing w:line="360" w:lineRule="auto"/>
        <w:ind w:left="-180"/>
        <w:jc w:val="both"/>
        <w:rPr>
          <w:rFonts w:ascii="Cambria" w:hAnsi="Cambria"/>
        </w:rPr>
      </w:pPr>
      <w:r>
        <w:rPr>
          <w:rFonts w:ascii="Cambria" w:hAnsi="Cambria"/>
        </w:rPr>
        <w:t>Przed przetargiem należy okazać się dowodem osobistym oraz potwierdzeniem wpłacenia wadium.</w:t>
      </w:r>
    </w:p>
    <w:p w:rsidR="00E758DB" w:rsidRDefault="00E758DB" w:rsidP="00E758DB">
      <w:pPr>
        <w:spacing w:line="360" w:lineRule="auto"/>
        <w:ind w:left="-180"/>
        <w:jc w:val="both"/>
        <w:rPr>
          <w:rFonts w:ascii="Cambria" w:hAnsi="Cambria"/>
        </w:rPr>
      </w:pPr>
      <w:r>
        <w:rPr>
          <w:rFonts w:ascii="Cambria" w:hAnsi="Cambria"/>
        </w:rPr>
        <w:t>Minimalna wysokość postąpienia nie może wynosić mniej niż 1% ceny wywoławczej,                                     z zaokrągleniem w górę do pełnych dziesiątek złotych.</w:t>
      </w:r>
    </w:p>
    <w:p w:rsidR="00E758DB" w:rsidRDefault="00E758DB" w:rsidP="00E758DB">
      <w:pPr>
        <w:spacing w:line="360" w:lineRule="auto"/>
        <w:ind w:left="-18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           Wadium  wpłacone   przez uczestnika, który  wygra przetarg  zalicza się  na poczet ceny nabycia nieruchomości. Wadia pozostałe zwraca się niezwłocznie po zamknięciu przetargu, jednak nie później niż w ciągu 3 dni od zamknięcia przetargu. Zwrot wadium nastąpi na konto wskazane przez uczestnika przetargu.</w:t>
      </w:r>
    </w:p>
    <w:p w:rsidR="00E758DB" w:rsidRDefault="00E758DB" w:rsidP="00E758DB">
      <w:pPr>
        <w:pStyle w:val="Tekstpodstawowywcity"/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terminie 21 dni od rozstrzygnięcia przetargu nabywca zostanie powiadomiony                                                o miejscu i terminie zawarcia umowy notarialnej.  Nabywca dokona należnej wpłaty                                      za nabywaną nieruchomość nie później niż na 1 dzień przed terminem wyznaczonym                                  na sporządzenie aktu notarialnego przeniesienia własności nieruchomości,  na wyżej wskazane konto Urzędu Gminy w Somiance. Za datę wpłaty uważa się wpływ wymaganej należności na rachunek Urzędu Gminy. Koszty związane   z przeniesieniem własności ponosi nabywca.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:rsidR="00E758DB" w:rsidRDefault="00E758DB" w:rsidP="00E758DB">
      <w:pPr>
        <w:pStyle w:val="Tekstpodstawowywcity"/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stosunku do działek określonych w powiatowej ewidencji gruntów jako teren  (</w:t>
      </w:r>
      <w:proofErr w:type="spellStart"/>
      <w:r>
        <w:rPr>
          <w:rFonts w:ascii="Cambria" w:hAnsi="Cambria"/>
          <w:sz w:val="22"/>
          <w:szCs w:val="22"/>
        </w:rPr>
        <w:t>ls</w:t>
      </w:r>
      <w:proofErr w:type="spellEnd"/>
      <w:r>
        <w:rPr>
          <w:rFonts w:ascii="Cambria" w:hAnsi="Cambria"/>
          <w:sz w:val="22"/>
          <w:szCs w:val="22"/>
        </w:rPr>
        <w:t xml:space="preserve">)  las przysługuje prawo pierwokupu Skarbowi Państwa Lasom Państwowym.                                                                                                         W związku  z powyższym będzie podpisana jako pierwsza warunkowa umowa sprzedaży.                                     W przypadku nie skorzystania, w terminie 30 dni,  z prawa pierwokupu przez Skarb Państwa Lasy Państwowe, zostanie podpisana umowa przeniesienia własności nieruchomości.  </w:t>
      </w:r>
    </w:p>
    <w:p w:rsidR="00E758DB" w:rsidRDefault="00E758DB" w:rsidP="00E758DB">
      <w:pPr>
        <w:spacing w:line="360" w:lineRule="auto"/>
        <w:ind w:left="-18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W przypadku, gdy osoba ustalona jako nabywca nieruchomości nie stawi się bez usprawiedliwienia w oznaczonym  miejscu i w terminie podanym w zawiadomieniu, Wójt Gminy Somianka może odstąpić od zawarcia umowy notarialnej, a wpłacone wadium nie podlega zwrotowi.                                       </w:t>
      </w:r>
    </w:p>
    <w:p w:rsidR="00E758DB" w:rsidRDefault="00E758DB" w:rsidP="00E758DB">
      <w:pPr>
        <w:spacing w:line="360" w:lineRule="auto"/>
        <w:ind w:left="-180" w:firstLine="888"/>
        <w:jc w:val="both"/>
        <w:rPr>
          <w:rFonts w:ascii="Cambria" w:hAnsi="Cambria"/>
        </w:rPr>
      </w:pPr>
      <w:r>
        <w:rPr>
          <w:rFonts w:ascii="Cambria" w:hAnsi="Cambria"/>
        </w:rPr>
        <w:t>Uczestnik przetargu może zaskarżyć czynności związane z przeprowadzonym przetargiem  do Wójta Gminy. Skargę wnosi się na piśmie w terminie 7 dni od dnia ogłoszenia wyniku przetargu ustnego. Organizator zastrzega sobie prawo  do odwołania  przetargu   bez  podania przyczyn.</w:t>
      </w:r>
    </w:p>
    <w:p w:rsidR="00E758DB" w:rsidRDefault="00E758DB" w:rsidP="00E758DB">
      <w:pPr>
        <w:spacing w:line="360" w:lineRule="auto"/>
        <w:ind w:left="-180"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Bliższe informacje można uzyskać w Urzędzie Gminy Somianka pok. nr 8  lub tel. </w:t>
      </w:r>
      <w:r>
        <w:rPr>
          <w:rFonts w:ascii="Cambria" w:hAnsi="Cambria"/>
          <w:bCs/>
        </w:rPr>
        <w:t>29/ 74 187 96         w. 43</w:t>
      </w:r>
    </w:p>
    <w:p w:rsidR="00E758DB" w:rsidRDefault="00E758DB" w:rsidP="00E758DB">
      <w:pPr>
        <w:tabs>
          <w:tab w:val="left" w:pos="6000"/>
        </w:tabs>
      </w:pPr>
      <w:r>
        <w:tab/>
        <w:t>Wójt Gminy Somianka</w:t>
      </w:r>
    </w:p>
    <w:p w:rsidR="00E758DB" w:rsidRDefault="00E758DB" w:rsidP="00E758DB">
      <w:pPr>
        <w:tabs>
          <w:tab w:val="left" w:pos="6000"/>
        </w:tabs>
      </w:pPr>
      <w:r>
        <w:tab/>
        <w:t xml:space="preserve"> /-/ Andrzej Żołyński</w:t>
      </w:r>
    </w:p>
    <w:p w:rsidR="00E758DB" w:rsidRDefault="00E758DB" w:rsidP="00E758DB">
      <w:pPr>
        <w:tabs>
          <w:tab w:val="left" w:pos="6165"/>
        </w:tabs>
      </w:pPr>
    </w:p>
    <w:p w:rsidR="00375366" w:rsidRDefault="00375366">
      <w:bookmarkStart w:id="0" w:name="_GoBack"/>
      <w:bookmarkEnd w:id="0"/>
    </w:p>
    <w:sectPr w:rsidR="003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E5"/>
    <w:rsid w:val="00375366"/>
    <w:rsid w:val="00CC7EE5"/>
    <w:rsid w:val="00E7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5F1AA-90F5-4523-B532-B631BB0F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8D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758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58D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7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E7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3856</Characters>
  <Application>Microsoft Office Word</Application>
  <DocSecurity>0</DocSecurity>
  <Lines>32</Lines>
  <Paragraphs>8</Paragraphs>
  <ScaleCrop>false</ScaleCrop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3</cp:revision>
  <dcterms:created xsi:type="dcterms:W3CDTF">2021-07-27T11:46:00Z</dcterms:created>
  <dcterms:modified xsi:type="dcterms:W3CDTF">2021-07-27T11:47:00Z</dcterms:modified>
</cp:coreProperties>
</file>